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C25" w:rsidRDefault="00562C25" w:rsidP="00562C25">
      <w:r>
        <w:t>Restroom (Lobby)</w:t>
      </w:r>
    </w:p>
    <w:p w:rsidR="00562C25" w:rsidRDefault="00562C25" w:rsidP="00562C25">
      <w:r>
        <w:t>Men’s – as you enter, turn left and the stalls are on the right wall (accessible stall last on the right) and on the left wall are the sinks (2) with a manual paper towel dispenser on the wall at the end of the sink and trash disposal under the towel dispenser.  Past the sinks across from the stalls are 3 urinals.  Urinals and toilets are motion activated.</w:t>
      </w:r>
    </w:p>
    <w:p w:rsidR="00562C25" w:rsidRDefault="00562C25" w:rsidP="00562C25">
      <w:r>
        <w:t xml:space="preserve">The spigots are motion activated with a soap dispenser (motion activated) to the right of the spigot. </w:t>
      </w:r>
    </w:p>
    <w:p w:rsidR="00562C25" w:rsidRDefault="00562C25" w:rsidP="00562C25">
      <w:r>
        <w:t>Located on the west wall past the hotel registration desk, there is a small ‘lobby’ with the women’s restroom door on the left, men’s restroom door on the right and a water fountain on the wall between them.</w:t>
      </w:r>
    </w:p>
    <w:p w:rsidR="00562C25" w:rsidRPr="00982A47" w:rsidRDefault="00562C25" w:rsidP="00562C25">
      <w:r w:rsidRPr="00982A47">
        <w:t xml:space="preserve">Women’s </w:t>
      </w:r>
      <w:r>
        <w:t>– as you enter the door, turn right and the sinks (3) will be on the right wall and stalls on the left wall and the accessible stall is last.  Toilets are motion activated.   There is a manual paper towel dispenser on the far wall between the sinks and accessible stall, with a trash disposal below the dispenser.</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25"/>
    <w:rsid w:val="002B30BA"/>
    <w:rsid w:val="00562C25"/>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860</Characters>
  <Application>Microsoft Macintosh Word</Application>
  <DocSecurity>0</DocSecurity>
  <Lines>7</Lines>
  <Paragraphs>2</Paragraphs>
  <ScaleCrop>false</ScaleCrop>
  <Company>UNC Chapel Hill</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2018-05-23T21:06:00Z</dcterms:created>
  <dcterms:modified xsi:type="dcterms:W3CDTF">2018-05-23T21:07:00Z</dcterms:modified>
</cp:coreProperties>
</file>