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D922" w14:textId="712FC052" w:rsidR="001D7E91" w:rsidRPr="001D7E91" w:rsidRDefault="001D7E91" w:rsidP="001D7E91">
      <w:pPr>
        <w:shd w:val="clear" w:color="auto" w:fill="FFFFFF"/>
        <w:spacing w:after="150" w:line="306" w:lineRule="atLeast"/>
        <w:jc w:val="center"/>
        <w:outlineLvl w:val="1"/>
        <w:rPr>
          <w:rFonts w:ascii="Arial" w:eastAsia="Times New Roman" w:hAnsi="Arial" w:cs="Arial"/>
          <w:b/>
          <w:bCs/>
          <w:color w:val="003366"/>
          <w:sz w:val="32"/>
          <w:szCs w:val="32"/>
        </w:rPr>
      </w:pPr>
      <w:r w:rsidRPr="002A20D5">
        <w:rPr>
          <w:rFonts w:ascii="Arial" w:eastAsia="Times New Roman" w:hAnsi="Arial" w:cs="Arial"/>
          <w:b/>
          <w:bCs/>
          <w:color w:val="003366"/>
          <w:sz w:val="32"/>
          <w:szCs w:val="32"/>
        </w:rPr>
        <w:t>AAPOS 2022</w:t>
      </w:r>
      <w:r w:rsidRPr="001D7E91">
        <w:rPr>
          <w:rFonts w:ascii="Arial" w:eastAsia="Times New Roman" w:hAnsi="Arial" w:cs="Arial"/>
          <w:b/>
          <w:bCs/>
          <w:color w:val="003366"/>
          <w:sz w:val="32"/>
          <w:szCs w:val="32"/>
        </w:rPr>
        <w:t xml:space="preserve"> Annual Meeting – Health and Safety Measures</w:t>
      </w:r>
    </w:p>
    <w:p w14:paraId="70ACCAA2" w14:textId="11F6CD5C" w:rsidR="001D7E91" w:rsidRPr="001D7E91" w:rsidRDefault="001D7E91" w:rsidP="001D7E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D7E91">
        <w:rPr>
          <w:rFonts w:ascii="Arial" w:eastAsia="Times New Roman" w:hAnsi="Arial" w:cs="Arial"/>
          <w:color w:val="333333"/>
          <w:sz w:val="24"/>
          <w:szCs w:val="24"/>
        </w:rPr>
        <w:t>The American Association for Pediatric Ophthalmology &amp; Strabismus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D7E91">
        <w:rPr>
          <w:rFonts w:ascii="Arial" w:eastAsia="Times New Roman" w:hAnsi="Arial" w:cs="Arial"/>
          <w:color w:val="333333"/>
          <w:sz w:val="24"/>
          <w:szCs w:val="24"/>
        </w:rPr>
        <w:t>is committed to the health and well-being of our members, meeting attendees, staff, exhibitors, and meeting contractors.</w:t>
      </w:r>
    </w:p>
    <w:p w14:paraId="2FE6AE86" w14:textId="77777777" w:rsidR="001D7E91" w:rsidRPr="001D7E91" w:rsidRDefault="001D7E91" w:rsidP="001D7E91">
      <w:pPr>
        <w:shd w:val="clear" w:color="auto" w:fill="FFFFFF"/>
        <w:spacing w:after="150" w:line="306" w:lineRule="atLeast"/>
        <w:outlineLvl w:val="2"/>
        <w:rPr>
          <w:rFonts w:ascii="Arial" w:eastAsia="Times New Roman" w:hAnsi="Arial" w:cs="Arial"/>
          <w:b/>
          <w:bCs/>
          <w:color w:val="336699"/>
          <w:sz w:val="26"/>
          <w:szCs w:val="26"/>
        </w:rPr>
      </w:pPr>
      <w:r w:rsidRPr="001D7E91">
        <w:rPr>
          <w:rFonts w:ascii="Arial" w:eastAsia="Times New Roman" w:hAnsi="Arial" w:cs="Arial"/>
          <w:b/>
          <w:bCs/>
          <w:color w:val="336699"/>
          <w:sz w:val="26"/>
          <w:szCs w:val="26"/>
          <w:u w:val="single"/>
        </w:rPr>
        <w:t>Vaccination Requirement</w:t>
      </w:r>
    </w:p>
    <w:p w14:paraId="3FC22651" w14:textId="41E5205A" w:rsidR="001D7E91" w:rsidRPr="001D7E91" w:rsidRDefault="001D7E91" w:rsidP="001D7E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D7E91">
        <w:rPr>
          <w:rFonts w:ascii="Arial" w:eastAsia="Times New Roman" w:hAnsi="Arial" w:cs="Arial"/>
          <w:color w:val="333333"/>
          <w:sz w:val="24"/>
          <w:szCs w:val="24"/>
        </w:rPr>
        <w:t>All attendees</w:t>
      </w:r>
      <w:r w:rsidR="000867CB">
        <w:rPr>
          <w:rFonts w:ascii="Arial" w:eastAsia="Times New Roman" w:hAnsi="Arial" w:cs="Arial"/>
          <w:color w:val="333333"/>
          <w:sz w:val="24"/>
          <w:szCs w:val="24"/>
        </w:rPr>
        <w:t xml:space="preserve"> and guests</w:t>
      </w:r>
      <w:r w:rsidRPr="001D7E9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867CB">
        <w:rPr>
          <w:rFonts w:ascii="Arial" w:eastAsia="Times New Roman" w:hAnsi="Arial" w:cs="Arial"/>
          <w:color w:val="333333"/>
          <w:sz w:val="24"/>
          <w:szCs w:val="24"/>
        </w:rPr>
        <w:t>to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the </w:t>
      </w:r>
      <w:r w:rsidRPr="001D7E91">
        <w:rPr>
          <w:rFonts w:ascii="Arial" w:eastAsia="Times New Roman" w:hAnsi="Arial" w:cs="Arial"/>
          <w:color w:val="333333"/>
          <w:sz w:val="24"/>
          <w:szCs w:val="24"/>
        </w:rPr>
        <w:t xml:space="preserve">in-person meeting in </w:t>
      </w:r>
      <w:r>
        <w:rPr>
          <w:rFonts w:ascii="Arial" w:eastAsia="Times New Roman" w:hAnsi="Arial" w:cs="Arial"/>
          <w:color w:val="333333"/>
          <w:sz w:val="24"/>
          <w:szCs w:val="24"/>
        </w:rPr>
        <w:t>Scottsdale, Arizona</w:t>
      </w:r>
      <w:r w:rsidRPr="001D7E91">
        <w:rPr>
          <w:rFonts w:ascii="Arial" w:eastAsia="Times New Roman" w:hAnsi="Arial" w:cs="Arial"/>
          <w:color w:val="333333"/>
          <w:sz w:val="24"/>
          <w:szCs w:val="24"/>
        </w:rPr>
        <w:t xml:space="preserve"> must be fully vaccinated (vaccines must be approved by the U.S. Food and Drug Administration (FDA) or approved for emergency use by the World Health Organization (WHO).</w:t>
      </w:r>
    </w:p>
    <w:p w14:paraId="1644D0E3" w14:textId="106970FD" w:rsidR="001D7E91" w:rsidRPr="001D7E91" w:rsidRDefault="001D7E91" w:rsidP="001D7E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D7E91">
        <w:rPr>
          <w:rFonts w:ascii="Arial" w:eastAsia="Times New Roman" w:hAnsi="Arial" w:cs="Arial"/>
          <w:color w:val="333333"/>
          <w:sz w:val="24"/>
          <w:szCs w:val="24"/>
        </w:rPr>
        <w:t xml:space="preserve">Every </w:t>
      </w:r>
      <w:r>
        <w:rPr>
          <w:rFonts w:ascii="Arial" w:eastAsia="Times New Roman" w:hAnsi="Arial" w:cs="Arial"/>
          <w:color w:val="333333"/>
          <w:sz w:val="24"/>
          <w:szCs w:val="24"/>
        </w:rPr>
        <w:t>event</w:t>
      </w:r>
      <w:r w:rsidRPr="001D7E91">
        <w:rPr>
          <w:rFonts w:ascii="Arial" w:eastAsia="Times New Roman" w:hAnsi="Arial" w:cs="Arial"/>
          <w:color w:val="333333"/>
          <w:sz w:val="24"/>
          <w:szCs w:val="24"/>
        </w:rPr>
        <w:t xml:space="preserve"> attendee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Pr="001D7E91">
        <w:rPr>
          <w:rFonts w:ascii="Arial" w:eastAsia="Times New Roman" w:hAnsi="Arial" w:cs="Arial"/>
          <w:color w:val="333333"/>
          <w:sz w:val="24"/>
          <w:szCs w:val="24"/>
        </w:rPr>
        <w:t xml:space="preserve">all staff, exhibitors and guests will be required to show proof of vaccination before being allowed to enter the </w:t>
      </w:r>
      <w:r>
        <w:rPr>
          <w:rFonts w:ascii="Arial" w:eastAsia="Times New Roman" w:hAnsi="Arial" w:cs="Arial"/>
          <w:color w:val="333333"/>
          <w:sz w:val="24"/>
          <w:szCs w:val="24"/>
        </w:rPr>
        <w:t>AAPOS</w:t>
      </w:r>
      <w:r w:rsidRPr="001D7E91">
        <w:rPr>
          <w:rFonts w:ascii="Arial" w:eastAsia="Times New Roman" w:hAnsi="Arial" w:cs="Arial"/>
          <w:color w:val="333333"/>
          <w:sz w:val="24"/>
          <w:szCs w:val="24"/>
        </w:rPr>
        <w:t xml:space="preserve"> Meeting. </w:t>
      </w:r>
      <w:r>
        <w:rPr>
          <w:rFonts w:ascii="Arial" w:eastAsia="Times New Roman" w:hAnsi="Arial" w:cs="Arial"/>
          <w:color w:val="333333"/>
          <w:sz w:val="24"/>
          <w:szCs w:val="24"/>
        </w:rPr>
        <w:t>AAPOS</w:t>
      </w:r>
      <w:r w:rsidRPr="001D7E91">
        <w:rPr>
          <w:rFonts w:ascii="Arial" w:eastAsia="Times New Roman" w:hAnsi="Arial" w:cs="Arial"/>
          <w:color w:val="333333"/>
          <w:sz w:val="24"/>
          <w:szCs w:val="24"/>
        </w:rPr>
        <w:t>’s health and safety measures are designed to create exceptional, safe experiences for all attendees and participants.</w:t>
      </w:r>
    </w:p>
    <w:p w14:paraId="690E57AC" w14:textId="77777777" w:rsidR="001D7E91" w:rsidRPr="001D7E91" w:rsidRDefault="001D7E91" w:rsidP="001D7E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D7E91">
        <w:rPr>
          <w:rFonts w:ascii="Arial" w:eastAsia="Times New Roman" w:hAnsi="Arial" w:cs="Arial"/>
          <w:color w:val="333333"/>
          <w:sz w:val="24"/>
          <w:szCs w:val="24"/>
        </w:rPr>
        <w:t>Prior to arriving on site, attendees will be asked to provide proof that they are fully vaccinated with a vaccine approved by the U.S. FDA or approved for emergency use by the WHO.</w:t>
      </w:r>
    </w:p>
    <w:p w14:paraId="66465F10" w14:textId="77777777" w:rsidR="001D7E91" w:rsidRPr="001D7E91" w:rsidRDefault="001D7E91" w:rsidP="001D7E91">
      <w:pPr>
        <w:shd w:val="clear" w:color="auto" w:fill="FFFFFF"/>
        <w:spacing w:after="150" w:line="306" w:lineRule="atLeast"/>
        <w:outlineLvl w:val="2"/>
        <w:rPr>
          <w:rFonts w:ascii="Arial" w:eastAsia="Times New Roman" w:hAnsi="Arial" w:cs="Arial"/>
          <w:b/>
          <w:bCs/>
          <w:color w:val="336699"/>
          <w:sz w:val="26"/>
          <w:szCs w:val="26"/>
        </w:rPr>
      </w:pPr>
      <w:r w:rsidRPr="001D7E91">
        <w:rPr>
          <w:rFonts w:ascii="Arial" w:eastAsia="Times New Roman" w:hAnsi="Arial" w:cs="Arial"/>
          <w:b/>
          <w:bCs/>
          <w:color w:val="336699"/>
          <w:sz w:val="26"/>
          <w:szCs w:val="26"/>
          <w:u w:val="single"/>
        </w:rPr>
        <w:t>Definition of Fully Vaccinated</w:t>
      </w:r>
    </w:p>
    <w:p w14:paraId="34B9D323" w14:textId="3E1D0126" w:rsidR="001D7E91" w:rsidRPr="001D7E91" w:rsidRDefault="001D7E91" w:rsidP="001D7E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D7E91">
        <w:rPr>
          <w:rFonts w:ascii="Arial" w:eastAsia="Times New Roman" w:hAnsi="Arial" w:cs="Arial"/>
          <w:color w:val="333333"/>
          <w:sz w:val="24"/>
          <w:szCs w:val="24"/>
        </w:rPr>
        <w:t>By </w:t>
      </w:r>
      <w:r>
        <w:rPr>
          <w:rFonts w:ascii="Arial" w:eastAsia="Times New Roman" w:hAnsi="Arial" w:cs="Arial"/>
          <w:color w:val="333333"/>
          <w:sz w:val="24"/>
          <w:szCs w:val="24"/>
        </w:rPr>
        <w:t>March 8, 2022</w:t>
      </w:r>
      <w:r w:rsidRPr="001D7E91">
        <w:rPr>
          <w:rFonts w:ascii="Arial" w:eastAsia="Times New Roman" w:hAnsi="Arial" w:cs="Arial"/>
          <w:color w:val="333333"/>
          <w:sz w:val="24"/>
          <w:szCs w:val="24"/>
        </w:rPr>
        <w:t>, you must be 2 weeks post your final dose:</w:t>
      </w:r>
    </w:p>
    <w:p w14:paraId="57E5B5E3" w14:textId="77777777" w:rsidR="001D7E91" w:rsidRPr="001D7E91" w:rsidRDefault="001D7E91" w:rsidP="001D7E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D7E91">
        <w:rPr>
          <w:rFonts w:ascii="Arial" w:eastAsia="Times New Roman" w:hAnsi="Arial" w:cs="Arial"/>
          <w:color w:val="333333"/>
          <w:sz w:val="24"/>
          <w:szCs w:val="24"/>
        </w:rPr>
        <w:t>Second dose in a 2-dose series, such as with the Pfizer or Moderna vaccines, or</w:t>
      </w:r>
    </w:p>
    <w:p w14:paraId="227FACF1" w14:textId="77777777" w:rsidR="001D7E91" w:rsidRPr="001D7E91" w:rsidRDefault="001D7E91" w:rsidP="001D7E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D7E91">
        <w:rPr>
          <w:rFonts w:ascii="Arial" w:eastAsia="Times New Roman" w:hAnsi="Arial" w:cs="Arial"/>
          <w:color w:val="333333"/>
          <w:sz w:val="24"/>
          <w:szCs w:val="24"/>
        </w:rPr>
        <w:t>The one shot of a single-dose vaccine such as with Johnson &amp; Johnson's Janssen vaccine</w:t>
      </w:r>
    </w:p>
    <w:p w14:paraId="171A6D79" w14:textId="77777777" w:rsidR="001D7E91" w:rsidRPr="001D7E91" w:rsidRDefault="001D7E91" w:rsidP="001D7E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D7E91">
        <w:rPr>
          <w:rFonts w:ascii="Arial" w:eastAsia="Times New Roman" w:hAnsi="Arial" w:cs="Arial"/>
          <w:color w:val="333333"/>
          <w:sz w:val="24"/>
          <w:szCs w:val="24"/>
        </w:rPr>
        <w:t>Boosters are highly encouraged for those who are eligible and can get one</w:t>
      </w:r>
    </w:p>
    <w:p w14:paraId="6BE67F37" w14:textId="15FE9A45" w:rsidR="001D7E91" w:rsidRPr="001D7E91" w:rsidRDefault="001D7E91" w:rsidP="001D7E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D7E91">
        <w:rPr>
          <w:rFonts w:ascii="Arial" w:eastAsia="Times New Roman" w:hAnsi="Arial" w:cs="Arial"/>
          <w:color w:val="333333"/>
          <w:sz w:val="24"/>
          <w:szCs w:val="24"/>
        </w:rPr>
        <w:t xml:space="preserve">In most cases this means you will need your final vaccination dose by </w:t>
      </w:r>
      <w:r>
        <w:rPr>
          <w:rFonts w:ascii="Arial" w:eastAsia="Times New Roman" w:hAnsi="Arial" w:cs="Arial"/>
          <w:color w:val="333333"/>
          <w:sz w:val="24"/>
          <w:szCs w:val="24"/>
        </w:rPr>
        <w:t>February 22</w:t>
      </w:r>
      <w:r w:rsidRPr="001D7E91">
        <w:rPr>
          <w:rFonts w:ascii="Arial" w:eastAsia="Times New Roman" w:hAnsi="Arial" w:cs="Arial"/>
          <w:color w:val="333333"/>
          <w:sz w:val="24"/>
          <w:szCs w:val="24"/>
        </w:rPr>
        <w:t>, 2022.</w:t>
      </w:r>
    </w:p>
    <w:p w14:paraId="04AB4D08" w14:textId="77777777" w:rsidR="001D7E91" w:rsidRPr="001D7E91" w:rsidRDefault="001D7E91" w:rsidP="001D7E91">
      <w:pPr>
        <w:shd w:val="clear" w:color="auto" w:fill="FFFFFF"/>
        <w:spacing w:after="150" w:line="306" w:lineRule="atLeast"/>
        <w:outlineLvl w:val="2"/>
        <w:rPr>
          <w:rFonts w:ascii="Arial" w:eastAsia="Times New Roman" w:hAnsi="Arial" w:cs="Arial"/>
          <w:b/>
          <w:bCs/>
          <w:color w:val="336699"/>
          <w:sz w:val="26"/>
          <w:szCs w:val="26"/>
        </w:rPr>
      </w:pPr>
      <w:r w:rsidRPr="001D7E91">
        <w:rPr>
          <w:rFonts w:ascii="Arial" w:eastAsia="Times New Roman" w:hAnsi="Arial" w:cs="Arial"/>
          <w:b/>
          <w:bCs/>
          <w:color w:val="336699"/>
          <w:sz w:val="26"/>
          <w:szCs w:val="26"/>
          <w:u w:val="single"/>
        </w:rPr>
        <w:t>Verifying Your Vaccination Record</w:t>
      </w:r>
    </w:p>
    <w:p w14:paraId="3AB6DCAF" w14:textId="33C7407E" w:rsidR="001D7E91" w:rsidRPr="001D7E91" w:rsidRDefault="001D7E91" w:rsidP="001D7E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AAPOS</w:t>
      </w:r>
      <w:r w:rsidRPr="001D7E91">
        <w:rPr>
          <w:rFonts w:ascii="Arial" w:eastAsia="Times New Roman" w:hAnsi="Arial" w:cs="Arial"/>
          <w:color w:val="333333"/>
          <w:sz w:val="24"/>
          <w:szCs w:val="24"/>
        </w:rPr>
        <w:t xml:space="preserve"> will be working with a third-party vendor to manage this process. Instructions will be provided in </w:t>
      </w:r>
      <w:r>
        <w:rPr>
          <w:rFonts w:ascii="Arial" w:eastAsia="Times New Roman" w:hAnsi="Arial" w:cs="Arial"/>
          <w:color w:val="333333"/>
          <w:sz w:val="24"/>
          <w:szCs w:val="24"/>
        </w:rPr>
        <w:t>February</w:t>
      </w:r>
      <w:r w:rsidRPr="001D7E91">
        <w:rPr>
          <w:rFonts w:ascii="Arial" w:eastAsia="Times New Roman" w:hAnsi="Arial" w:cs="Arial"/>
          <w:color w:val="333333"/>
          <w:sz w:val="24"/>
          <w:szCs w:val="24"/>
        </w:rPr>
        <w:t xml:space="preserve"> to all pre-registrants on how to verify their vaccination status.</w:t>
      </w:r>
    </w:p>
    <w:p w14:paraId="143D08EF" w14:textId="77777777" w:rsidR="001D7E91" w:rsidRPr="001D7E91" w:rsidRDefault="001D7E91" w:rsidP="001D7E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D7E91">
        <w:rPr>
          <w:rFonts w:ascii="Arial" w:eastAsia="Times New Roman" w:hAnsi="Arial" w:cs="Arial"/>
          <w:color w:val="333333"/>
          <w:sz w:val="24"/>
          <w:szCs w:val="24"/>
        </w:rPr>
        <w:t>Onsite Safety Measures and Masks</w:t>
      </w:r>
    </w:p>
    <w:p w14:paraId="048C66C2" w14:textId="4CBF3501" w:rsidR="001D7E91" w:rsidRPr="001D7E91" w:rsidRDefault="001D7E91" w:rsidP="001D7E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AAPOS</w:t>
      </w:r>
      <w:r w:rsidRPr="001D7E91">
        <w:rPr>
          <w:rFonts w:ascii="Arial" w:eastAsia="Times New Roman" w:hAnsi="Arial" w:cs="Arial"/>
          <w:color w:val="333333"/>
          <w:sz w:val="24"/>
          <w:szCs w:val="24"/>
        </w:rPr>
        <w:t xml:space="preserve"> is closely monitoring guidance and recommendations issued by the federal Centers for Disease Control and Prevention (CDC) and guidelines from local and other public health authorities.  </w:t>
      </w:r>
      <w:hyperlink r:id="rId5" w:history="1">
        <w:r w:rsidRPr="001D7E91">
          <w:rPr>
            <w:rFonts w:ascii="Arial" w:eastAsia="Times New Roman" w:hAnsi="Arial" w:cs="Arial"/>
            <w:color w:val="158CBA"/>
            <w:sz w:val="24"/>
            <w:szCs w:val="24"/>
            <w:u w:val="single"/>
          </w:rPr>
          <w:t xml:space="preserve">Click </w:t>
        </w:r>
        <w:r w:rsidRPr="001D7E91">
          <w:rPr>
            <w:rFonts w:ascii="Arial" w:eastAsia="Times New Roman" w:hAnsi="Arial" w:cs="Arial"/>
            <w:color w:val="158CBA"/>
            <w:sz w:val="24"/>
            <w:szCs w:val="24"/>
            <w:u w:val="single"/>
          </w:rPr>
          <w:t>h</w:t>
        </w:r>
        <w:r w:rsidRPr="001D7E91">
          <w:rPr>
            <w:rFonts w:ascii="Arial" w:eastAsia="Times New Roman" w:hAnsi="Arial" w:cs="Arial"/>
            <w:color w:val="158CBA"/>
            <w:sz w:val="24"/>
            <w:szCs w:val="24"/>
            <w:u w:val="single"/>
          </w:rPr>
          <w:t>ere</w:t>
        </w:r>
      </w:hyperlink>
      <w:r w:rsidRPr="001D7E91">
        <w:rPr>
          <w:rFonts w:ascii="Arial" w:eastAsia="Times New Roman" w:hAnsi="Arial" w:cs="Arial"/>
          <w:color w:val="333333"/>
          <w:sz w:val="24"/>
          <w:szCs w:val="24"/>
        </w:rPr>
        <w:t xml:space="preserve"> to view the current recommendations and guidelines in the city of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Scottsdale, Arizona. </w:t>
      </w:r>
    </w:p>
    <w:p w14:paraId="194EE138" w14:textId="77777777" w:rsidR="001D7E91" w:rsidRPr="001D7E91" w:rsidRDefault="001D7E91" w:rsidP="001D7E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D7E91">
        <w:rPr>
          <w:rFonts w:ascii="Arial" w:eastAsia="Times New Roman" w:hAnsi="Arial" w:cs="Arial"/>
          <w:color w:val="333333"/>
          <w:sz w:val="24"/>
          <w:szCs w:val="24"/>
        </w:rPr>
        <w:t>To the extent it's possible, meeting rooms will be set up to allow for more physical distancing.</w:t>
      </w:r>
    </w:p>
    <w:p w14:paraId="0222D26D" w14:textId="77777777" w:rsidR="001D7E91" w:rsidRPr="001D7E91" w:rsidRDefault="001D7E91" w:rsidP="001D7E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D7E91">
        <w:rPr>
          <w:rFonts w:ascii="Arial" w:eastAsia="Times New Roman" w:hAnsi="Arial" w:cs="Arial"/>
          <w:color w:val="333333"/>
          <w:sz w:val="24"/>
          <w:szCs w:val="24"/>
        </w:rPr>
        <w:lastRenderedPageBreak/>
        <w:t>Hand sanitizing stations will be available throughout the hotel.</w:t>
      </w:r>
    </w:p>
    <w:p w14:paraId="0CEF521A" w14:textId="385AA46B" w:rsidR="001D7E91" w:rsidRPr="001D7E91" w:rsidRDefault="001D7E91" w:rsidP="001D7E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6" w:history="1">
        <w:r w:rsidRPr="001D7E91">
          <w:rPr>
            <w:rFonts w:ascii="Arial" w:eastAsia="Times New Roman" w:hAnsi="Arial" w:cs="Arial"/>
            <w:color w:val="158CBA"/>
            <w:sz w:val="24"/>
            <w:szCs w:val="24"/>
            <w:u w:val="single"/>
          </w:rPr>
          <w:t>Click here</w:t>
        </w:r>
      </w:hyperlink>
      <w:r w:rsidRPr="001D7E91">
        <w:rPr>
          <w:rFonts w:ascii="Arial" w:eastAsia="Times New Roman" w:hAnsi="Arial" w:cs="Arial"/>
          <w:color w:val="333333"/>
          <w:sz w:val="24"/>
          <w:szCs w:val="24"/>
        </w:rPr>
        <w:t xml:space="preserve"> to view the </w:t>
      </w:r>
      <w:r>
        <w:rPr>
          <w:rFonts w:ascii="Arial" w:eastAsia="Times New Roman" w:hAnsi="Arial" w:cs="Arial"/>
          <w:color w:val="333333"/>
          <w:sz w:val="24"/>
          <w:szCs w:val="24"/>
        </w:rPr>
        <w:t>Westin Kierland</w:t>
      </w:r>
      <w:r w:rsidR="000867CB">
        <w:rPr>
          <w:rFonts w:ascii="Arial" w:eastAsia="Times New Roman" w:hAnsi="Arial" w:cs="Arial"/>
          <w:color w:val="333333"/>
          <w:sz w:val="24"/>
          <w:szCs w:val="24"/>
        </w:rPr>
        <w:t xml:space="preserve"> Resort’s</w:t>
      </w:r>
      <w:r w:rsidRPr="001D7E91">
        <w:rPr>
          <w:rFonts w:ascii="Arial" w:eastAsia="Times New Roman" w:hAnsi="Arial" w:cs="Arial"/>
          <w:color w:val="333333"/>
          <w:sz w:val="24"/>
          <w:szCs w:val="24"/>
        </w:rPr>
        <w:t xml:space="preserve"> current Covid-19 protocols and cleaning measures. Marriott International’s Commitment to Clean policy can be viewed </w:t>
      </w:r>
      <w:hyperlink r:id="rId7" w:history="1">
        <w:r w:rsidRPr="001D7E91">
          <w:rPr>
            <w:rFonts w:ascii="Arial" w:eastAsia="Times New Roman" w:hAnsi="Arial" w:cs="Arial"/>
            <w:color w:val="158CBA"/>
            <w:sz w:val="24"/>
            <w:szCs w:val="24"/>
            <w:u w:val="single"/>
          </w:rPr>
          <w:t>he</w:t>
        </w:r>
        <w:r w:rsidRPr="001D7E91">
          <w:rPr>
            <w:rFonts w:ascii="Arial" w:eastAsia="Times New Roman" w:hAnsi="Arial" w:cs="Arial"/>
            <w:color w:val="158CBA"/>
            <w:sz w:val="24"/>
            <w:szCs w:val="24"/>
            <w:u w:val="single"/>
          </w:rPr>
          <w:t>r</w:t>
        </w:r>
        <w:r w:rsidRPr="001D7E91">
          <w:rPr>
            <w:rFonts w:ascii="Arial" w:eastAsia="Times New Roman" w:hAnsi="Arial" w:cs="Arial"/>
            <w:color w:val="158CBA"/>
            <w:sz w:val="24"/>
            <w:szCs w:val="24"/>
            <w:u w:val="single"/>
          </w:rPr>
          <w:t>e</w:t>
        </w:r>
      </w:hyperlink>
      <w:r w:rsidRPr="001D7E91">
        <w:rPr>
          <w:rFonts w:ascii="Arial" w:eastAsia="Times New Roman" w:hAnsi="Arial" w:cs="Arial"/>
          <w:color w:val="333333"/>
          <w:sz w:val="24"/>
          <w:szCs w:val="24"/>
        </w:rPr>
        <w:t>. </w:t>
      </w:r>
    </w:p>
    <w:p w14:paraId="6EAB8434" w14:textId="77777777" w:rsidR="001D7E91" w:rsidRPr="001D7E91" w:rsidRDefault="001D7E91" w:rsidP="001D7E91">
      <w:pPr>
        <w:shd w:val="clear" w:color="auto" w:fill="FFFFFF"/>
        <w:spacing w:after="150" w:line="306" w:lineRule="atLeast"/>
        <w:outlineLvl w:val="2"/>
        <w:rPr>
          <w:rFonts w:ascii="Arial" w:eastAsia="Times New Roman" w:hAnsi="Arial" w:cs="Arial"/>
          <w:b/>
          <w:bCs/>
          <w:color w:val="336699"/>
          <w:sz w:val="26"/>
          <w:szCs w:val="26"/>
        </w:rPr>
      </w:pPr>
      <w:r w:rsidRPr="001D7E91">
        <w:rPr>
          <w:rFonts w:ascii="Arial" w:eastAsia="Times New Roman" w:hAnsi="Arial" w:cs="Arial"/>
          <w:b/>
          <w:bCs/>
          <w:color w:val="336699"/>
          <w:sz w:val="26"/>
          <w:szCs w:val="26"/>
          <w:u w:val="single"/>
        </w:rPr>
        <w:t>Face Mask Requirement</w:t>
      </w:r>
    </w:p>
    <w:p w14:paraId="51F4B1D9" w14:textId="77777777" w:rsidR="002A20D5" w:rsidRDefault="001D7E91" w:rsidP="001D7E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D7E91">
        <w:rPr>
          <w:rFonts w:ascii="Arial" w:eastAsia="Times New Roman" w:hAnsi="Arial" w:cs="Arial"/>
          <w:color w:val="333333"/>
          <w:sz w:val="24"/>
          <w:szCs w:val="24"/>
        </w:rPr>
        <w:t xml:space="preserve">All attendees (and guests) to the in-person meeting in </w:t>
      </w:r>
      <w:r w:rsidR="000867CB">
        <w:rPr>
          <w:rFonts w:ascii="Arial" w:eastAsia="Times New Roman" w:hAnsi="Arial" w:cs="Arial"/>
          <w:color w:val="333333"/>
          <w:sz w:val="24"/>
          <w:szCs w:val="24"/>
        </w:rPr>
        <w:t>Scottsdale, Arizona</w:t>
      </w:r>
      <w:r w:rsidRPr="001D7E91">
        <w:rPr>
          <w:rFonts w:ascii="Arial" w:eastAsia="Times New Roman" w:hAnsi="Arial" w:cs="Arial"/>
          <w:color w:val="333333"/>
          <w:sz w:val="24"/>
          <w:szCs w:val="24"/>
        </w:rPr>
        <w:t xml:space="preserve"> are required to wear a face mask securely covering their mouth and noses within the meeting space.</w:t>
      </w:r>
    </w:p>
    <w:p w14:paraId="44FBBC9F" w14:textId="160A1993" w:rsidR="001D7E91" w:rsidRPr="001D7E91" w:rsidRDefault="002A20D5" w:rsidP="001D7E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D7E91">
        <w:rPr>
          <w:rFonts w:ascii="Arial" w:eastAsia="Times New Roman" w:hAnsi="Arial" w:cs="Arial"/>
          <w:color w:val="333333"/>
          <w:sz w:val="24"/>
          <w:szCs w:val="24"/>
        </w:rPr>
        <w:t>Disposable masks will be available for all attendees onsite.</w:t>
      </w:r>
    </w:p>
    <w:p w14:paraId="6BA3942A" w14:textId="77777777" w:rsidR="005F3116" w:rsidRDefault="005F3116"/>
    <w:sectPr w:rsidR="005F3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66E44"/>
    <w:multiLevelType w:val="multilevel"/>
    <w:tmpl w:val="EB38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317F08"/>
    <w:multiLevelType w:val="multilevel"/>
    <w:tmpl w:val="50F2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91"/>
    <w:rsid w:val="000867CB"/>
    <w:rsid w:val="001D7E91"/>
    <w:rsid w:val="002A20D5"/>
    <w:rsid w:val="005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570C"/>
  <w15:chartTrackingRefBased/>
  <w15:docId w15:val="{951F68EA-85AC-4743-B625-12A8D3A1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7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7E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7E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7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ean.marriott.com/?_ga=2.209405970.1467717414.1634651678-1778168776.160712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attoexpect.marriott.com/phxws" TargetMode="External"/><Relationship Id="rId5" Type="http://schemas.openxmlformats.org/officeDocument/2006/relationships/hyperlink" Target="https://www.experiencescottsdale.com/health-safety-protocol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Crunstedt</dc:creator>
  <cp:keywords/>
  <dc:description/>
  <cp:lastModifiedBy>Ashley Crunstedt</cp:lastModifiedBy>
  <cp:revision>1</cp:revision>
  <dcterms:created xsi:type="dcterms:W3CDTF">2022-01-06T19:36:00Z</dcterms:created>
  <dcterms:modified xsi:type="dcterms:W3CDTF">2022-01-06T19:51:00Z</dcterms:modified>
</cp:coreProperties>
</file>